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311/2020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lipca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 ze zm.)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6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311/2020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21 lipca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131"/>
        <w:gridCol w:w="1036"/>
        <w:gridCol w:w="1036"/>
        <w:gridCol w:w="931"/>
        <w:gridCol w:w="856"/>
        <w:gridCol w:w="3438"/>
        <w:gridCol w:w="1156"/>
        <w:gridCol w:w="2402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38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</w:t>
            </w:r>
          </w:p>
          <w:p>
            <w:pPr>
              <w:jc w:val="center"/>
            </w:pPr>
            <w:r>
              <w:rPr>
                <w:b/>
              </w:rPr>
              <w:t>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45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  <w:r>
              <w:t> 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Toruńska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33876/4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231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0,0041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  <w:r>
              <w:t> 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1.737 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311/2020 z dnia 21 lipca 2020 r.</dc:title>
  <dc:subject>w sprawie sporządzenia i^ogłoszenia wykazu nieruchomości przeznaczonych do zbycia
oraz udzielenia bonifikaty od ceny sprzedaży</dc:subject>
  <dc:creator>alklo</dc:creator>
  <cp:lastModifiedBy>alklo</cp:lastModifiedBy>
  <cp:revision>1</cp:revision>
  <dcterms:created xsi:type="dcterms:W3CDTF">2020-07-23T08:14:57Z</dcterms:created>
  <dcterms:modified xsi:type="dcterms:W3CDTF">2020-07-23T08:14:57Z</dcterms:modified>
  <cp:category>Akt prawny</cp:category>
</cp:coreProperties>
</file>