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AAA" w:rsidRDefault="00311893" w:rsidP="00817F83">
      <w:pPr>
        <w:spacing w:after="0" w:line="20" w:lineRule="atLeast"/>
        <w:jc w:val="center"/>
        <w:rPr>
          <w:rFonts w:ascii="Tahoma" w:hAnsi="Tahoma" w:cs="Tahoma"/>
          <w:b/>
          <w:sz w:val="28"/>
          <w:szCs w:val="28"/>
        </w:rPr>
      </w:pPr>
      <w:r w:rsidRPr="006670AD">
        <w:rPr>
          <w:rFonts w:ascii="Tahoma" w:hAnsi="Tahoma" w:cs="Tahoma"/>
          <w:b/>
          <w:sz w:val="28"/>
          <w:szCs w:val="28"/>
        </w:rPr>
        <w:t>OGŁOSZENIE</w:t>
      </w:r>
    </w:p>
    <w:p w:rsidR="00817F83" w:rsidRDefault="00817F83" w:rsidP="00817F83">
      <w:pPr>
        <w:spacing w:after="0" w:line="20" w:lineRule="atLeast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o zamówieniu publicznym do 30 000 euro</w:t>
      </w:r>
    </w:p>
    <w:p w:rsidR="0001717E" w:rsidRDefault="0001717E" w:rsidP="00817F83">
      <w:pPr>
        <w:spacing w:after="0" w:line="20" w:lineRule="atLeast"/>
        <w:jc w:val="center"/>
        <w:rPr>
          <w:rFonts w:ascii="Tahoma" w:hAnsi="Tahoma" w:cs="Tahoma"/>
          <w:b/>
          <w:sz w:val="28"/>
          <w:szCs w:val="28"/>
        </w:rPr>
      </w:pPr>
    </w:p>
    <w:p w:rsidR="0001717E" w:rsidRDefault="0001717E" w:rsidP="00817F83">
      <w:pPr>
        <w:spacing w:after="0" w:line="20" w:lineRule="atLeast"/>
        <w:jc w:val="center"/>
        <w:rPr>
          <w:rFonts w:ascii="Tahoma" w:hAnsi="Tahoma" w:cs="Tahoma"/>
          <w:b/>
          <w:sz w:val="28"/>
          <w:szCs w:val="28"/>
        </w:rPr>
      </w:pPr>
    </w:p>
    <w:p w:rsidR="0001717E" w:rsidRPr="0001717E" w:rsidRDefault="0001717E" w:rsidP="00817F83">
      <w:pPr>
        <w:pStyle w:val="Akapitzlist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0" w:lineRule="atLeast"/>
        <w:ind w:left="426"/>
        <w:jc w:val="both"/>
        <w:rPr>
          <w:rFonts w:ascii="Tahoma" w:hAnsi="Tahoma" w:cs="Tahoma"/>
          <w:b/>
          <w:caps/>
        </w:rPr>
      </w:pPr>
      <w:r w:rsidRPr="0001717E">
        <w:rPr>
          <w:rFonts w:ascii="Tahoma" w:hAnsi="Tahoma" w:cs="Tahoma"/>
          <w:b/>
          <w:caps/>
        </w:rPr>
        <w:t>ZAMAWIAJĄCY:</w:t>
      </w:r>
    </w:p>
    <w:p w:rsidR="0001717E" w:rsidRPr="0001717E" w:rsidRDefault="0001717E" w:rsidP="00817F83">
      <w:pPr>
        <w:spacing w:before="120" w:after="120" w:line="20" w:lineRule="atLeast"/>
        <w:ind w:left="425"/>
        <w:rPr>
          <w:rFonts w:ascii="Tahoma" w:hAnsi="Tahoma" w:cs="Tahoma"/>
        </w:rPr>
      </w:pPr>
      <w:r w:rsidRPr="0001717E">
        <w:rPr>
          <w:rFonts w:ascii="Tahoma" w:hAnsi="Tahoma" w:cs="Tahoma"/>
        </w:rPr>
        <w:t>GMINA – MIASTO ELBLĄG</w:t>
      </w:r>
    </w:p>
    <w:p w:rsidR="0001717E" w:rsidRPr="0001717E" w:rsidRDefault="0001717E" w:rsidP="00817F83">
      <w:pPr>
        <w:spacing w:after="120" w:line="20" w:lineRule="atLeast"/>
        <w:ind w:left="425" w:right="-45"/>
        <w:rPr>
          <w:rFonts w:ascii="Tahoma" w:hAnsi="Tahoma" w:cs="Tahoma"/>
        </w:rPr>
      </w:pPr>
      <w:r w:rsidRPr="0001717E">
        <w:rPr>
          <w:rFonts w:ascii="Tahoma" w:hAnsi="Tahoma" w:cs="Tahoma"/>
        </w:rPr>
        <w:t xml:space="preserve">82-300 Elbląg, ul. Łączności 1  </w:t>
      </w:r>
    </w:p>
    <w:p w:rsidR="00311893" w:rsidRPr="00B111E6" w:rsidRDefault="00311893" w:rsidP="00817F83">
      <w:pPr>
        <w:pStyle w:val="Akapitzlist"/>
        <w:numPr>
          <w:ilvl w:val="0"/>
          <w:numId w:val="10"/>
        </w:numPr>
        <w:tabs>
          <w:tab w:val="left" w:pos="426"/>
        </w:tabs>
        <w:spacing w:after="120" w:line="20" w:lineRule="atLeast"/>
        <w:ind w:left="426"/>
        <w:contextualSpacing w:val="0"/>
        <w:rPr>
          <w:rFonts w:ascii="Tahoma" w:hAnsi="Tahoma" w:cs="Tahoma"/>
        </w:rPr>
      </w:pPr>
      <w:r w:rsidRPr="00B111E6">
        <w:rPr>
          <w:rFonts w:ascii="Tahoma" w:hAnsi="Tahoma" w:cs="Tahoma"/>
        </w:rPr>
        <w:t>Przedmiot zamówienia:</w:t>
      </w:r>
    </w:p>
    <w:p w:rsidR="0001717E" w:rsidRDefault="0001717E" w:rsidP="00817F83">
      <w:pPr>
        <w:pStyle w:val="Akapitzlist"/>
        <w:spacing w:before="120" w:after="0" w:line="20" w:lineRule="atLeast"/>
        <w:ind w:left="426"/>
        <w:contextualSpacing w:val="0"/>
        <w:jc w:val="both"/>
        <w:rPr>
          <w:rFonts w:ascii="Tahoma" w:hAnsi="Tahoma" w:cs="Tahoma"/>
          <w:b/>
        </w:rPr>
      </w:pPr>
      <w:r w:rsidRPr="0020782A">
        <w:rPr>
          <w:rFonts w:ascii="Tahoma" w:hAnsi="Tahoma" w:cs="Tahoma"/>
          <w:b/>
        </w:rPr>
        <w:t xml:space="preserve">Wykonanie robót budowlanych polegających na remoncie ogrodzenia posesji Urzędu Miejskiego w Elblągu od strony ul. Kosynierów Gdyńskich, zgodnie </w:t>
      </w:r>
      <w:r>
        <w:rPr>
          <w:rFonts w:ascii="Tahoma" w:hAnsi="Tahoma" w:cs="Tahoma"/>
          <w:b/>
        </w:rPr>
        <w:br/>
      </w:r>
      <w:r w:rsidRPr="0020782A">
        <w:rPr>
          <w:rFonts w:ascii="Tahoma" w:hAnsi="Tahoma" w:cs="Tahoma"/>
          <w:b/>
        </w:rPr>
        <w:t>z zakresem opisanym przez przedmiar robót b</w:t>
      </w:r>
      <w:r>
        <w:rPr>
          <w:rFonts w:ascii="Tahoma" w:hAnsi="Tahoma" w:cs="Tahoma"/>
          <w:b/>
        </w:rPr>
        <w:t xml:space="preserve">udowlanych stanowiący Załącznik  Nr 3 do </w:t>
      </w:r>
      <w:r w:rsidR="00817F83">
        <w:rPr>
          <w:rFonts w:ascii="Tahoma" w:hAnsi="Tahoma" w:cs="Tahoma"/>
          <w:b/>
        </w:rPr>
        <w:t>niniejszego o</w:t>
      </w:r>
      <w:r>
        <w:rPr>
          <w:rFonts w:ascii="Tahoma" w:hAnsi="Tahoma" w:cs="Tahoma"/>
          <w:b/>
        </w:rPr>
        <w:t>głoszenia</w:t>
      </w:r>
      <w:r w:rsidRPr="0020782A">
        <w:rPr>
          <w:rFonts w:ascii="Tahoma" w:hAnsi="Tahoma" w:cs="Tahoma"/>
          <w:b/>
        </w:rPr>
        <w:t>.</w:t>
      </w:r>
    </w:p>
    <w:p w:rsidR="00311893" w:rsidRPr="00311893" w:rsidRDefault="00311893" w:rsidP="00817F83">
      <w:pPr>
        <w:pStyle w:val="Akapitzlist"/>
        <w:numPr>
          <w:ilvl w:val="0"/>
          <w:numId w:val="10"/>
        </w:numPr>
        <w:tabs>
          <w:tab w:val="left" w:pos="426"/>
        </w:tabs>
        <w:spacing w:before="120" w:after="120" w:line="20" w:lineRule="atLeast"/>
        <w:ind w:left="425" w:hanging="357"/>
        <w:contextualSpacing w:val="0"/>
        <w:rPr>
          <w:rFonts w:ascii="Tahoma" w:hAnsi="Tahoma" w:cs="Tahoma"/>
        </w:rPr>
      </w:pPr>
      <w:r w:rsidRPr="00311893">
        <w:rPr>
          <w:rFonts w:ascii="Tahoma" w:hAnsi="Tahoma" w:cs="Tahoma"/>
        </w:rPr>
        <w:t>Kryteria wyboru oferty:</w:t>
      </w:r>
    </w:p>
    <w:p w:rsidR="00311893" w:rsidRPr="00311893" w:rsidRDefault="00311893" w:rsidP="00817F83">
      <w:pPr>
        <w:pStyle w:val="Akapitzlist"/>
        <w:spacing w:before="120" w:after="120" w:line="20" w:lineRule="atLeast"/>
        <w:ind w:left="425"/>
        <w:contextualSpacing w:val="0"/>
        <w:rPr>
          <w:rFonts w:ascii="Tahoma" w:hAnsi="Tahoma" w:cs="Tahoma"/>
        </w:rPr>
      </w:pPr>
      <w:r w:rsidRPr="00311893">
        <w:rPr>
          <w:rFonts w:ascii="Tahoma" w:hAnsi="Tahoma" w:cs="Tahoma"/>
        </w:rPr>
        <w:t>Cena – 100 %</w:t>
      </w:r>
    </w:p>
    <w:p w:rsidR="00C644AF" w:rsidRDefault="00F56563" w:rsidP="00817F83">
      <w:pPr>
        <w:pStyle w:val="Akapitzlist"/>
        <w:numPr>
          <w:ilvl w:val="0"/>
          <w:numId w:val="10"/>
        </w:numPr>
        <w:tabs>
          <w:tab w:val="left" w:pos="426"/>
        </w:tabs>
        <w:spacing w:after="120" w:line="20" w:lineRule="atLeast"/>
        <w:ind w:left="426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 xml:space="preserve">Zamawiający informuje, że </w:t>
      </w:r>
      <w:r w:rsidR="00CB35E4" w:rsidRPr="00CB35E4">
        <w:rPr>
          <w:rFonts w:ascii="Tahoma" w:hAnsi="Tahoma" w:cs="Tahoma"/>
        </w:rPr>
        <w:t xml:space="preserve">złożona oferta stanowić będzie podstawę wyboru oferty najkorzystniejszej i udzielenia zamówienia. </w:t>
      </w:r>
    </w:p>
    <w:p w:rsidR="00CB35E4" w:rsidRPr="00DB7DAB" w:rsidRDefault="00CB35E4" w:rsidP="00817F83">
      <w:pPr>
        <w:pStyle w:val="Akapitzlist"/>
        <w:tabs>
          <w:tab w:val="left" w:pos="426"/>
        </w:tabs>
        <w:spacing w:after="120" w:line="20" w:lineRule="atLeast"/>
        <w:ind w:left="426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 xml:space="preserve">Formularz ofertowy stanowi Załącznik Nr 1 do niniejszego </w:t>
      </w:r>
      <w:r w:rsidR="00B111E6">
        <w:rPr>
          <w:rFonts w:ascii="Tahoma" w:hAnsi="Tahoma" w:cs="Tahoma"/>
        </w:rPr>
        <w:t>ogłoszenia</w:t>
      </w:r>
      <w:r w:rsidRPr="00CB35E4">
        <w:rPr>
          <w:rFonts w:ascii="Tahoma" w:hAnsi="Tahoma" w:cs="Tahoma"/>
        </w:rPr>
        <w:t>.</w:t>
      </w:r>
    </w:p>
    <w:p w:rsidR="00CB35E4" w:rsidRPr="00CB35E4" w:rsidRDefault="00CB35E4" w:rsidP="00817F83">
      <w:pPr>
        <w:pStyle w:val="Akapitzlist"/>
        <w:numPr>
          <w:ilvl w:val="0"/>
          <w:numId w:val="10"/>
        </w:numPr>
        <w:tabs>
          <w:tab w:val="left" w:pos="426"/>
        </w:tabs>
        <w:spacing w:after="120" w:line="20" w:lineRule="atLeast"/>
        <w:ind w:left="426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>Ofertę w opieczętowanej kopercie op</w:t>
      </w:r>
      <w:r>
        <w:rPr>
          <w:rFonts w:ascii="Tahoma" w:hAnsi="Tahoma" w:cs="Tahoma"/>
        </w:rPr>
        <w:t>atrzonej następującym napisem „</w:t>
      </w:r>
      <w:r w:rsidRPr="00CB35E4">
        <w:rPr>
          <w:rFonts w:ascii="Tahoma" w:hAnsi="Tahoma" w:cs="Tahoma"/>
        </w:rPr>
        <w:t xml:space="preserve">OFERTA </w:t>
      </w:r>
      <w:r w:rsidRPr="00CB35E4">
        <w:rPr>
          <w:rFonts w:ascii="Tahoma" w:hAnsi="Tahoma" w:cs="Tahoma"/>
        </w:rPr>
        <w:br/>
        <w:t xml:space="preserve">dla Urzędu Miejskiego w Elblągu na </w:t>
      </w:r>
      <w:r w:rsidR="00B111E6">
        <w:rPr>
          <w:rFonts w:ascii="Tahoma" w:hAnsi="Tahoma" w:cs="Tahoma"/>
        </w:rPr>
        <w:t>w</w:t>
      </w:r>
      <w:r w:rsidR="00B111E6" w:rsidRPr="00B111E6">
        <w:rPr>
          <w:rFonts w:ascii="Tahoma" w:hAnsi="Tahoma" w:cs="Tahoma"/>
        </w:rPr>
        <w:t xml:space="preserve">ykonanie </w:t>
      </w:r>
      <w:r w:rsidR="00817F83" w:rsidRPr="00817F83">
        <w:rPr>
          <w:rFonts w:ascii="Tahoma" w:hAnsi="Tahoma" w:cs="Tahoma"/>
        </w:rPr>
        <w:t>robót budowlanych polegających na remoncie ogrodzenia posesji Urzędu Miejskiego w Elblągu od strony ul. Kosynierów Gdyńskich</w:t>
      </w:r>
      <w:r w:rsidRPr="00817F83">
        <w:rPr>
          <w:rFonts w:ascii="Tahoma" w:hAnsi="Tahoma" w:cs="Tahoma"/>
        </w:rPr>
        <w:t>” – nie otwierać przed</w:t>
      </w:r>
      <w:r w:rsidRPr="00CB35E4">
        <w:rPr>
          <w:rFonts w:ascii="Tahoma" w:hAnsi="Tahoma" w:cs="Tahoma"/>
        </w:rPr>
        <w:t xml:space="preserve"> dniem </w:t>
      </w:r>
      <w:r w:rsidR="00817F83">
        <w:rPr>
          <w:rFonts w:ascii="Tahoma" w:hAnsi="Tahoma" w:cs="Tahoma"/>
        </w:rPr>
        <w:t>…….</w:t>
      </w:r>
      <w:r w:rsidR="00DF6025">
        <w:rPr>
          <w:rFonts w:ascii="Tahoma" w:hAnsi="Tahoma" w:cs="Tahoma"/>
        </w:rPr>
        <w:t>.201</w:t>
      </w:r>
      <w:r w:rsidR="0009638A">
        <w:rPr>
          <w:rFonts w:ascii="Tahoma" w:hAnsi="Tahoma" w:cs="Tahoma"/>
        </w:rPr>
        <w:t>6</w:t>
      </w:r>
      <w:r w:rsidR="009B4BAB">
        <w:rPr>
          <w:rFonts w:ascii="Tahoma" w:hAnsi="Tahoma" w:cs="Tahoma"/>
        </w:rPr>
        <w:t xml:space="preserve"> r.</w:t>
      </w:r>
      <w:r w:rsidRPr="00CB35E4">
        <w:rPr>
          <w:rFonts w:ascii="Tahoma" w:hAnsi="Tahoma" w:cs="Tahoma"/>
        </w:rPr>
        <w:t xml:space="preserve"> </w:t>
      </w:r>
      <w:r w:rsidR="00DB7DAB">
        <w:rPr>
          <w:rFonts w:ascii="Tahoma" w:hAnsi="Tahoma" w:cs="Tahoma"/>
        </w:rPr>
        <w:t>g</w:t>
      </w:r>
      <w:r w:rsidRPr="00CB35E4">
        <w:rPr>
          <w:rFonts w:ascii="Tahoma" w:hAnsi="Tahoma" w:cs="Tahoma"/>
        </w:rPr>
        <w:t>odz</w:t>
      </w:r>
      <w:r w:rsidR="00DB7DAB">
        <w:rPr>
          <w:rFonts w:ascii="Tahoma" w:hAnsi="Tahoma" w:cs="Tahoma"/>
        </w:rPr>
        <w:t xml:space="preserve">. </w:t>
      </w:r>
      <w:r w:rsidR="009B4BAB" w:rsidRPr="009B4BAB">
        <w:rPr>
          <w:rFonts w:ascii="Tahoma" w:hAnsi="Tahoma" w:cs="Tahoma"/>
          <w:sz w:val="24"/>
          <w:szCs w:val="24"/>
        </w:rPr>
        <w:t>1</w:t>
      </w:r>
      <w:r w:rsidR="0009638A">
        <w:rPr>
          <w:rFonts w:ascii="Tahoma" w:hAnsi="Tahoma" w:cs="Tahoma"/>
          <w:sz w:val="24"/>
          <w:szCs w:val="24"/>
        </w:rPr>
        <w:t>0</w:t>
      </w:r>
      <w:r w:rsidR="009B4BAB" w:rsidRPr="009B4BAB">
        <w:rPr>
          <w:rFonts w:ascii="Tahoma" w:hAnsi="Tahoma" w:cs="Tahoma"/>
          <w:sz w:val="24"/>
          <w:szCs w:val="24"/>
          <w:u w:val="single"/>
          <w:vertAlign w:val="superscript"/>
        </w:rPr>
        <w:t>00</w:t>
      </w:r>
      <w:r w:rsidRPr="00CB35E4">
        <w:rPr>
          <w:rFonts w:ascii="Tahoma" w:hAnsi="Tahoma" w:cs="Tahoma"/>
        </w:rPr>
        <w:t xml:space="preserve"> należy złożyć do </w:t>
      </w:r>
      <w:r w:rsidRPr="00CB35E4">
        <w:rPr>
          <w:rFonts w:ascii="Tahoma" w:hAnsi="Tahoma" w:cs="Tahoma"/>
          <w:bCs/>
        </w:rPr>
        <w:t>dnia</w:t>
      </w:r>
      <w:r w:rsidRPr="00CB35E4">
        <w:rPr>
          <w:rFonts w:ascii="Tahoma" w:hAnsi="Tahoma" w:cs="Tahoma"/>
          <w:b/>
          <w:bCs/>
        </w:rPr>
        <w:t xml:space="preserve">  </w:t>
      </w:r>
      <w:r w:rsidR="00817F83">
        <w:rPr>
          <w:rFonts w:ascii="Tahoma" w:hAnsi="Tahoma" w:cs="Tahoma"/>
          <w:b/>
          <w:bCs/>
        </w:rPr>
        <w:t>…………..</w:t>
      </w:r>
      <w:r w:rsidR="00DF6025">
        <w:rPr>
          <w:rFonts w:ascii="Tahoma" w:hAnsi="Tahoma" w:cs="Tahoma"/>
          <w:b/>
          <w:bCs/>
        </w:rPr>
        <w:t>.</w:t>
      </w:r>
      <w:r w:rsidR="009B4BAB">
        <w:rPr>
          <w:rFonts w:ascii="Tahoma" w:hAnsi="Tahoma" w:cs="Tahoma"/>
          <w:b/>
          <w:bCs/>
        </w:rPr>
        <w:t>201</w:t>
      </w:r>
      <w:r w:rsidR="0009638A">
        <w:rPr>
          <w:rFonts w:ascii="Tahoma" w:hAnsi="Tahoma" w:cs="Tahoma"/>
          <w:b/>
          <w:bCs/>
        </w:rPr>
        <w:t>6</w:t>
      </w:r>
      <w:r w:rsidR="009B4BAB">
        <w:rPr>
          <w:rFonts w:ascii="Tahoma" w:hAnsi="Tahoma" w:cs="Tahoma"/>
          <w:b/>
          <w:bCs/>
        </w:rPr>
        <w:t xml:space="preserve"> r.</w:t>
      </w:r>
      <w:r w:rsidRPr="00CB35E4">
        <w:rPr>
          <w:rFonts w:ascii="Tahoma" w:hAnsi="Tahoma" w:cs="Tahoma"/>
          <w:bCs/>
        </w:rPr>
        <w:t xml:space="preserve"> </w:t>
      </w:r>
      <w:r w:rsidRPr="00CB35E4">
        <w:rPr>
          <w:rFonts w:ascii="Tahoma" w:hAnsi="Tahoma" w:cs="Tahoma"/>
        </w:rPr>
        <w:t xml:space="preserve">do godz. </w:t>
      </w:r>
      <w:r w:rsidR="0009638A">
        <w:rPr>
          <w:rFonts w:ascii="Tahoma" w:hAnsi="Tahoma" w:cs="Tahoma"/>
          <w:sz w:val="24"/>
          <w:szCs w:val="24"/>
        </w:rPr>
        <w:t>9</w:t>
      </w:r>
      <w:r w:rsidR="009B4BAB" w:rsidRPr="009B4BAB">
        <w:rPr>
          <w:rFonts w:ascii="Tahoma" w:hAnsi="Tahoma" w:cs="Tahoma"/>
          <w:sz w:val="24"/>
          <w:szCs w:val="24"/>
          <w:u w:val="single"/>
          <w:vertAlign w:val="superscript"/>
        </w:rPr>
        <w:t>30</w:t>
      </w:r>
      <w:r w:rsidRPr="00CB35E4">
        <w:rPr>
          <w:rFonts w:ascii="Tahoma" w:hAnsi="Tahoma" w:cs="Tahoma"/>
        </w:rPr>
        <w:t xml:space="preserve"> w Departamencie Organizac</w:t>
      </w:r>
      <w:r w:rsidR="0009638A">
        <w:rPr>
          <w:rFonts w:ascii="Tahoma" w:hAnsi="Tahoma" w:cs="Tahoma"/>
        </w:rPr>
        <w:t>y</w:t>
      </w:r>
      <w:r w:rsidRPr="00CB35E4">
        <w:rPr>
          <w:rFonts w:ascii="Tahoma" w:hAnsi="Tahoma" w:cs="Tahoma"/>
        </w:rPr>
        <w:t>j</w:t>
      </w:r>
      <w:r w:rsidR="0009638A">
        <w:rPr>
          <w:rFonts w:ascii="Tahoma" w:hAnsi="Tahoma" w:cs="Tahoma"/>
        </w:rPr>
        <w:t>nym</w:t>
      </w:r>
      <w:r w:rsidRPr="00CB35E4">
        <w:rPr>
          <w:rFonts w:ascii="Tahoma" w:hAnsi="Tahoma" w:cs="Tahoma"/>
        </w:rPr>
        <w:t xml:space="preserve"> w Referacie Obsługi Urzędu Miejskiego w Elblągu, 82-300 Elbląg ul. Łączności 1 (pok. 30</w:t>
      </w:r>
      <w:r w:rsidR="005856A6">
        <w:rPr>
          <w:rFonts w:ascii="Tahoma" w:hAnsi="Tahoma" w:cs="Tahoma"/>
        </w:rPr>
        <w:t>6</w:t>
      </w:r>
      <w:r w:rsidRPr="00CB35E4">
        <w:rPr>
          <w:rFonts w:ascii="Tahoma" w:hAnsi="Tahoma" w:cs="Tahoma"/>
        </w:rPr>
        <w:t xml:space="preserve"> – II piętro) lub przesłać na powyższy adres.</w:t>
      </w:r>
    </w:p>
    <w:p w:rsidR="00CB35E4" w:rsidRDefault="00CB35E4" w:rsidP="00817F83">
      <w:pPr>
        <w:pStyle w:val="Akapitzlist"/>
        <w:spacing w:after="120" w:line="20" w:lineRule="atLeast"/>
        <w:ind w:left="425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 xml:space="preserve">Oferta </w:t>
      </w:r>
      <w:r w:rsidR="005856A6">
        <w:rPr>
          <w:rFonts w:ascii="Tahoma" w:hAnsi="Tahoma" w:cs="Tahoma"/>
        </w:rPr>
        <w:t>musi</w:t>
      </w:r>
      <w:r w:rsidRPr="00CB35E4">
        <w:rPr>
          <w:rFonts w:ascii="Tahoma" w:hAnsi="Tahoma" w:cs="Tahoma"/>
        </w:rPr>
        <w:t xml:space="preserve"> być podpisana przez Wykonawcę lub inne osoby umocowane do składania oświadczeń woli i zaciągania zobowiązań w imieniu Wykonawcy. </w:t>
      </w:r>
    </w:p>
    <w:p w:rsidR="001270A3" w:rsidRPr="00817F83" w:rsidRDefault="001270A3" w:rsidP="00817F83">
      <w:pPr>
        <w:spacing w:before="60" w:after="60" w:line="20" w:lineRule="atLeast"/>
        <w:ind w:left="426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Wraz z ofertą należy </w:t>
      </w:r>
      <w:r w:rsidRPr="00AD3F4E">
        <w:rPr>
          <w:rFonts w:ascii="Tahoma" w:hAnsi="Tahoma" w:cs="Tahoma"/>
        </w:rPr>
        <w:t>złoż</w:t>
      </w:r>
      <w:r>
        <w:rPr>
          <w:rFonts w:ascii="Tahoma" w:hAnsi="Tahoma" w:cs="Tahoma"/>
        </w:rPr>
        <w:t>yć</w:t>
      </w:r>
      <w:r w:rsidRPr="00AD3F4E">
        <w:rPr>
          <w:rFonts w:ascii="Tahoma" w:hAnsi="Tahoma" w:cs="Tahoma"/>
        </w:rPr>
        <w:t xml:space="preserve"> opłacon</w:t>
      </w:r>
      <w:r>
        <w:rPr>
          <w:rFonts w:ascii="Tahoma" w:hAnsi="Tahoma" w:cs="Tahoma"/>
        </w:rPr>
        <w:t>ą</w:t>
      </w:r>
      <w:r w:rsidRPr="00AD3F4E">
        <w:rPr>
          <w:rFonts w:ascii="Tahoma" w:hAnsi="Tahoma" w:cs="Tahoma"/>
        </w:rPr>
        <w:t xml:space="preserve"> polis</w:t>
      </w:r>
      <w:r>
        <w:rPr>
          <w:rFonts w:ascii="Tahoma" w:hAnsi="Tahoma" w:cs="Tahoma"/>
        </w:rPr>
        <w:t>ę</w:t>
      </w:r>
      <w:r w:rsidRPr="00AD3F4E">
        <w:rPr>
          <w:rFonts w:ascii="Tahoma" w:hAnsi="Tahoma" w:cs="Tahoma"/>
        </w:rPr>
        <w:t>, a w przypadku jej braku inn</w:t>
      </w:r>
      <w:r>
        <w:rPr>
          <w:rFonts w:ascii="Tahoma" w:hAnsi="Tahoma" w:cs="Tahoma"/>
        </w:rPr>
        <w:t>y dokument</w:t>
      </w:r>
      <w:r w:rsidRPr="00AD3F4E">
        <w:rPr>
          <w:rFonts w:ascii="Tahoma" w:hAnsi="Tahoma" w:cs="Tahoma"/>
        </w:rPr>
        <w:t xml:space="preserve"> potwierdzając</w:t>
      </w:r>
      <w:r>
        <w:rPr>
          <w:rFonts w:ascii="Tahoma" w:hAnsi="Tahoma" w:cs="Tahoma"/>
        </w:rPr>
        <w:t>y</w:t>
      </w:r>
      <w:r w:rsidRPr="00AD3F4E">
        <w:rPr>
          <w:rFonts w:ascii="Tahoma" w:hAnsi="Tahoma" w:cs="Tahoma"/>
        </w:rPr>
        <w:t>, że Wykonawca jest ubezpieczony</w:t>
      </w:r>
      <w:r>
        <w:rPr>
          <w:rFonts w:ascii="Tahoma" w:hAnsi="Tahoma" w:cs="Tahoma"/>
        </w:rPr>
        <w:t xml:space="preserve"> </w:t>
      </w:r>
      <w:r w:rsidRPr="00AD3F4E">
        <w:rPr>
          <w:rFonts w:ascii="Tahoma" w:hAnsi="Tahoma" w:cs="Tahoma"/>
        </w:rPr>
        <w:t xml:space="preserve">od odpowiedzialności cywilnej </w:t>
      </w:r>
      <w:r>
        <w:rPr>
          <w:rFonts w:ascii="Tahoma" w:hAnsi="Tahoma" w:cs="Tahoma"/>
        </w:rPr>
        <w:br/>
      </w:r>
      <w:r w:rsidRPr="00AD3F4E">
        <w:rPr>
          <w:rFonts w:ascii="Tahoma" w:hAnsi="Tahoma" w:cs="Tahoma"/>
        </w:rPr>
        <w:t>w zakresie prowadzonej działalności związanej z przed</w:t>
      </w:r>
      <w:bookmarkStart w:id="0" w:name="_GoBack"/>
      <w:bookmarkEnd w:id="0"/>
      <w:r w:rsidRPr="00AD3F4E">
        <w:rPr>
          <w:rFonts w:ascii="Tahoma" w:hAnsi="Tahoma" w:cs="Tahoma"/>
        </w:rPr>
        <w:t xml:space="preserve">miotem zamówienia. </w:t>
      </w:r>
    </w:p>
    <w:p w:rsidR="00CB35E4" w:rsidRPr="00CB35E4" w:rsidRDefault="00CB35E4" w:rsidP="00817F83">
      <w:pPr>
        <w:pStyle w:val="Akapitzlist"/>
        <w:numPr>
          <w:ilvl w:val="0"/>
          <w:numId w:val="10"/>
        </w:numPr>
        <w:tabs>
          <w:tab w:val="left" w:pos="426"/>
        </w:tabs>
        <w:spacing w:before="120" w:after="120" w:line="20" w:lineRule="atLeast"/>
        <w:ind w:left="425" w:hanging="357"/>
        <w:contextualSpacing w:val="0"/>
        <w:jc w:val="both"/>
        <w:rPr>
          <w:rFonts w:ascii="Tahoma" w:hAnsi="Tahoma" w:cs="Tahoma"/>
          <w:b/>
          <w:u w:val="single"/>
        </w:rPr>
      </w:pPr>
      <w:r w:rsidRPr="00CB35E4">
        <w:rPr>
          <w:rFonts w:ascii="Tahoma" w:hAnsi="Tahoma" w:cs="Tahoma"/>
          <w:b/>
          <w:u w:val="single"/>
        </w:rPr>
        <w:t xml:space="preserve">Otwarcie ofert jest jawne. </w:t>
      </w:r>
    </w:p>
    <w:p w:rsidR="00CB35E4" w:rsidRPr="00C76B68" w:rsidRDefault="00CB35E4" w:rsidP="00817F83">
      <w:pPr>
        <w:spacing w:after="120" w:line="20" w:lineRule="atLeast"/>
        <w:ind w:left="425"/>
        <w:jc w:val="both"/>
        <w:rPr>
          <w:rFonts w:ascii="Tahoma" w:hAnsi="Tahoma" w:cs="Tahoma"/>
        </w:rPr>
      </w:pPr>
      <w:r w:rsidRPr="00C76B68">
        <w:rPr>
          <w:rFonts w:ascii="Tahoma" w:hAnsi="Tahoma" w:cs="Tahoma"/>
        </w:rPr>
        <w:t xml:space="preserve">Otwarcie ofert nastąpi w dniu </w:t>
      </w:r>
      <w:r w:rsidRPr="00C76B68">
        <w:rPr>
          <w:rFonts w:ascii="Tahoma" w:hAnsi="Tahoma" w:cs="Tahoma"/>
          <w:b/>
        </w:rPr>
        <w:t xml:space="preserve"> </w:t>
      </w:r>
      <w:r w:rsidR="00817F83">
        <w:rPr>
          <w:rFonts w:ascii="Tahoma" w:hAnsi="Tahoma" w:cs="Tahoma"/>
          <w:b/>
        </w:rPr>
        <w:t>…………….</w:t>
      </w:r>
      <w:r w:rsidR="00DF6025">
        <w:rPr>
          <w:rFonts w:ascii="Tahoma" w:hAnsi="Tahoma" w:cs="Tahoma"/>
          <w:b/>
        </w:rPr>
        <w:t>.201</w:t>
      </w:r>
      <w:r w:rsidR="0009638A">
        <w:rPr>
          <w:rFonts w:ascii="Tahoma" w:hAnsi="Tahoma" w:cs="Tahoma"/>
          <w:b/>
        </w:rPr>
        <w:t>6</w:t>
      </w:r>
      <w:r w:rsidR="009B4BAB">
        <w:rPr>
          <w:rFonts w:ascii="Tahoma" w:hAnsi="Tahoma" w:cs="Tahoma"/>
          <w:b/>
        </w:rPr>
        <w:t xml:space="preserve"> r. </w:t>
      </w:r>
      <w:r w:rsidRPr="00CB35E4">
        <w:rPr>
          <w:rFonts w:ascii="Tahoma" w:hAnsi="Tahoma" w:cs="Tahoma"/>
        </w:rPr>
        <w:t xml:space="preserve">o  godz. </w:t>
      </w:r>
      <w:r w:rsidR="009B4BAB" w:rsidRPr="009B4BAB">
        <w:rPr>
          <w:rFonts w:ascii="Tahoma" w:hAnsi="Tahoma" w:cs="Tahoma"/>
          <w:sz w:val="24"/>
          <w:szCs w:val="24"/>
        </w:rPr>
        <w:t>1</w:t>
      </w:r>
      <w:r w:rsidR="0009638A">
        <w:rPr>
          <w:rFonts w:ascii="Tahoma" w:hAnsi="Tahoma" w:cs="Tahoma"/>
          <w:sz w:val="24"/>
          <w:szCs w:val="24"/>
        </w:rPr>
        <w:t>0</w:t>
      </w:r>
      <w:r w:rsidR="009B4BAB" w:rsidRPr="009B4BAB">
        <w:rPr>
          <w:rFonts w:ascii="Tahoma" w:hAnsi="Tahoma" w:cs="Tahoma"/>
          <w:sz w:val="24"/>
          <w:szCs w:val="24"/>
          <w:u w:val="single"/>
          <w:vertAlign w:val="superscript"/>
        </w:rPr>
        <w:t>00</w:t>
      </w:r>
      <w:r w:rsidR="009B4BAB" w:rsidRPr="00CB35E4">
        <w:rPr>
          <w:rFonts w:ascii="Tahoma" w:hAnsi="Tahoma" w:cs="Tahoma"/>
        </w:rPr>
        <w:t xml:space="preserve"> </w:t>
      </w:r>
      <w:r w:rsidRPr="00C76B68">
        <w:rPr>
          <w:rFonts w:ascii="Tahoma" w:hAnsi="Tahoma" w:cs="Tahoma"/>
        </w:rPr>
        <w:t>w siedzibie Zamawiającego – Referat Obsługi Urzędu pok. 30</w:t>
      </w:r>
      <w:r w:rsidR="005856A6">
        <w:rPr>
          <w:rFonts w:ascii="Tahoma" w:hAnsi="Tahoma" w:cs="Tahoma"/>
        </w:rPr>
        <w:t>5</w:t>
      </w:r>
      <w:r w:rsidRPr="00C76B68">
        <w:rPr>
          <w:rFonts w:ascii="Tahoma" w:hAnsi="Tahoma" w:cs="Tahoma"/>
        </w:rPr>
        <w:t xml:space="preserve"> – II piętro. </w:t>
      </w:r>
    </w:p>
    <w:p w:rsidR="008F4C34" w:rsidRDefault="006670AD" w:rsidP="00817F83">
      <w:pPr>
        <w:pStyle w:val="Akapitzlist"/>
        <w:numPr>
          <w:ilvl w:val="0"/>
          <w:numId w:val="10"/>
        </w:numPr>
        <w:tabs>
          <w:tab w:val="left" w:pos="426"/>
        </w:tabs>
        <w:spacing w:after="120" w:line="20" w:lineRule="atLeast"/>
        <w:ind w:left="426"/>
        <w:contextualSpacing w:val="0"/>
        <w:rPr>
          <w:rFonts w:ascii="Tahoma" w:hAnsi="Tahoma" w:cs="Tahoma"/>
        </w:rPr>
      </w:pPr>
      <w:r>
        <w:rPr>
          <w:rFonts w:ascii="Tahoma" w:hAnsi="Tahoma" w:cs="Tahoma"/>
        </w:rPr>
        <w:t>Osoba upoważniona do kontaktu z wykonawcą:</w:t>
      </w:r>
    </w:p>
    <w:p w:rsidR="006670AD" w:rsidRDefault="00CB35E4" w:rsidP="00817F83">
      <w:pPr>
        <w:pStyle w:val="Akapitzlist"/>
        <w:spacing w:after="120" w:line="20" w:lineRule="atLeast"/>
        <w:ind w:left="425"/>
        <w:contextualSpacing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Agnieszka Zaremba-Pietkiewicz </w:t>
      </w:r>
      <w:r w:rsidR="006670AD">
        <w:rPr>
          <w:rFonts w:ascii="Tahoma" w:hAnsi="Tahoma" w:cs="Tahoma"/>
        </w:rPr>
        <w:t xml:space="preserve">– </w:t>
      </w:r>
      <w:r w:rsidR="008F4C34">
        <w:rPr>
          <w:rFonts w:ascii="Tahoma" w:hAnsi="Tahoma" w:cs="Tahoma"/>
        </w:rPr>
        <w:t>t</w:t>
      </w:r>
      <w:r w:rsidR="006670AD">
        <w:rPr>
          <w:rFonts w:ascii="Tahoma" w:hAnsi="Tahoma" w:cs="Tahoma"/>
        </w:rPr>
        <w:t>el. 55-239-32-</w:t>
      </w:r>
      <w:r>
        <w:rPr>
          <w:rFonts w:ascii="Tahoma" w:hAnsi="Tahoma" w:cs="Tahoma"/>
        </w:rPr>
        <w:t>14</w:t>
      </w:r>
    </w:p>
    <w:p w:rsidR="00CB35E4" w:rsidRPr="00817F83" w:rsidRDefault="00CB35E4" w:rsidP="00817F83">
      <w:pPr>
        <w:pStyle w:val="Akapitzlist"/>
        <w:spacing w:after="120" w:line="20" w:lineRule="atLeast"/>
        <w:ind w:left="425"/>
        <w:contextualSpacing w:val="0"/>
        <w:rPr>
          <w:rFonts w:ascii="Tahoma" w:hAnsi="Tahoma" w:cs="Tahoma"/>
          <w:sz w:val="24"/>
          <w:szCs w:val="24"/>
        </w:rPr>
      </w:pPr>
      <w:r w:rsidRPr="00C76B68">
        <w:rPr>
          <w:rFonts w:ascii="Tahoma" w:hAnsi="Tahoma" w:cs="Tahoma"/>
        </w:rPr>
        <w:t xml:space="preserve">Godziny udzielania wyjaśnień : </w:t>
      </w:r>
      <w:r w:rsidRPr="00817F83">
        <w:rPr>
          <w:rFonts w:ascii="Tahoma" w:hAnsi="Tahoma" w:cs="Tahoma"/>
          <w:sz w:val="24"/>
          <w:szCs w:val="24"/>
        </w:rPr>
        <w:t>7</w:t>
      </w:r>
      <w:r w:rsidRPr="00817F83">
        <w:rPr>
          <w:rFonts w:ascii="Tahoma" w:hAnsi="Tahoma" w:cs="Tahoma"/>
          <w:sz w:val="24"/>
          <w:szCs w:val="24"/>
          <w:u w:val="single"/>
          <w:vertAlign w:val="superscript"/>
        </w:rPr>
        <w:t>30</w:t>
      </w:r>
      <w:r w:rsidRPr="00817F83">
        <w:rPr>
          <w:rFonts w:ascii="Tahoma" w:hAnsi="Tahoma" w:cs="Tahoma"/>
          <w:sz w:val="24"/>
          <w:szCs w:val="24"/>
        </w:rPr>
        <w:t xml:space="preserve"> – 15</w:t>
      </w:r>
      <w:r w:rsidRPr="00817F83">
        <w:rPr>
          <w:rFonts w:ascii="Tahoma" w:hAnsi="Tahoma" w:cs="Tahoma"/>
          <w:sz w:val="24"/>
          <w:szCs w:val="24"/>
          <w:u w:val="single"/>
          <w:vertAlign w:val="superscript"/>
        </w:rPr>
        <w:t>00</w:t>
      </w:r>
    </w:p>
    <w:p w:rsidR="006670AD" w:rsidRPr="00311893" w:rsidRDefault="006670AD" w:rsidP="00817F83">
      <w:pPr>
        <w:pStyle w:val="Akapitzlist"/>
        <w:numPr>
          <w:ilvl w:val="0"/>
          <w:numId w:val="10"/>
        </w:numPr>
        <w:tabs>
          <w:tab w:val="left" w:pos="426"/>
        </w:tabs>
        <w:spacing w:after="120" w:line="20" w:lineRule="atLeast"/>
        <w:ind w:left="426"/>
        <w:contextualSpacing w:val="0"/>
        <w:rPr>
          <w:rFonts w:ascii="Tahoma" w:hAnsi="Tahoma" w:cs="Tahoma"/>
        </w:rPr>
      </w:pPr>
      <w:r>
        <w:rPr>
          <w:rFonts w:ascii="Tahoma" w:hAnsi="Tahoma" w:cs="Tahoma"/>
        </w:rPr>
        <w:t>Zamawiający informuje, że wynik</w:t>
      </w:r>
      <w:r w:rsidR="00DB7DAB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 postępowania zostan</w:t>
      </w:r>
      <w:r w:rsidR="00DB7DAB">
        <w:rPr>
          <w:rFonts w:ascii="Tahoma" w:hAnsi="Tahoma" w:cs="Tahoma"/>
        </w:rPr>
        <w:t>ą</w:t>
      </w:r>
      <w:r>
        <w:rPr>
          <w:rFonts w:ascii="Tahoma" w:hAnsi="Tahoma" w:cs="Tahoma"/>
        </w:rPr>
        <w:t xml:space="preserve"> zamieszczone na stronie internetowej Zamawiającego (BIP).</w:t>
      </w:r>
    </w:p>
    <w:sectPr w:rsidR="006670AD" w:rsidRPr="00311893" w:rsidSect="00F85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2A13"/>
    <w:multiLevelType w:val="hybridMultilevel"/>
    <w:tmpl w:val="132CBF06"/>
    <w:lvl w:ilvl="0" w:tplc="CF5A569C">
      <w:start w:val="1"/>
      <w:numFmt w:val="decimal"/>
      <w:lvlText w:val="%1."/>
      <w:lvlJc w:val="left"/>
      <w:pPr>
        <w:ind w:left="172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1" w15:restartNumberingAfterBreak="0">
    <w:nsid w:val="0B6F4557"/>
    <w:multiLevelType w:val="hybridMultilevel"/>
    <w:tmpl w:val="9670EE96"/>
    <w:lvl w:ilvl="0" w:tplc="AEFA365A">
      <w:start w:val="1"/>
      <w:numFmt w:val="lowerLetter"/>
      <w:lvlText w:val="%1)"/>
      <w:lvlJc w:val="left"/>
      <w:pPr>
        <w:ind w:left="114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A447B"/>
    <w:multiLevelType w:val="hybridMultilevel"/>
    <w:tmpl w:val="ECA62B86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52BB1"/>
    <w:multiLevelType w:val="hybridMultilevel"/>
    <w:tmpl w:val="A210E06E"/>
    <w:lvl w:ilvl="0" w:tplc="8BA852E6">
      <w:start w:val="1"/>
      <w:numFmt w:val="upperRoman"/>
      <w:lvlText w:val="%1."/>
      <w:lvlJc w:val="left"/>
      <w:pPr>
        <w:ind w:left="1637" w:hanging="360"/>
      </w:pPr>
      <w:rPr>
        <w:rFonts w:ascii="Tahoma" w:eastAsia="Calibri" w:hAnsi="Tahoma" w:cs="Tahoma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C32E8"/>
    <w:multiLevelType w:val="hybridMultilevel"/>
    <w:tmpl w:val="49B4E88A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427D7E66"/>
    <w:multiLevelType w:val="hybridMultilevel"/>
    <w:tmpl w:val="E49CEA1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D523D09"/>
    <w:multiLevelType w:val="hybridMultilevel"/>
    <w:tmpl w:val="57140FD2"/>
    <w:lvl w:ilvl="0" w:tplc="2B0853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A5194"/>
    <w:multiLevelType w:val="hybridMultilevel"/>
    <w:tmpl w:val="29DAEC52"/>
    <w:lvl w:ilvl="0" w:tplc="7146ED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1893"/>
    <w:rsid w:val="0001717E"/>
    <w:rsid w:val="0009638A"/>
    <w:rsid w:val="001270A3"/>
    <w:rsid w:val="002C5CE8"/>
    <w:rsid w:val="00311893"/>
    <w:rsid w:val="005856A6"/>
    <w:rsid w:val="006670AD"/>
    <w:rsid w:val="00683D42"/>
    <w:rsid w:val="00817F83"/>
    <w:rsid w:val="008B0558"/>
    <w:rsid w:val="008F4C34"/>
    <w:rsid w:val="009B4BAB"/>
    <w:rsid w:val="00AC78D1"/>
    <w:rsid w:val="00B111E6"/>
    <w:rsid w:val="00B42294"/>
    <w:rsid w:val="00C644AF"/>
    <w:rsid w:val="00C6762E"/>
    <w:rsid w:val="00CB35E4"/>
    <w:rsid w:val="00CC69D4"/>
    <w:rsid w:val="00DB7DAB"/>
    <w:rsid w:val="00DD5BF8"/>
    <w:rsid w:val="00DF6025"/>
    <w:rsid w:val="00F56563"/>
    <w:rsid w:val="00F8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26CC3-0188-420A-813D-4360C3600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1189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6563"/>
    <w:rPr>
      <w:color w:val="0000FF" w:themeColor="hyperlink"/>
      <w:u w:val="single"/>
    </w:rPr>
  </w:style>
  <w:style w:type="paragraph" w:customStyle="1" w:styleId="Standard">
    <w:name w:val="Standard"/>
    <w:rsid w:val="00B111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B111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1717E"/>
  </w:style>
  <w:style w:type="paragraph" w:styleId="Tekstdymka">
    <w:name w:val="Balloon Text"/>
    <w:basedOn w:val="Normalny"/>
    <w:link w:val="TekstdymkaZnak"/>
    <w:uiPriority w:val="99"/>
    <w:semiHidden/>
    <w:unhideWhenUsed/>
    <w:rsid w:val="00B42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2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14</cp:revision>
  <cp:lastPrinted>2016-09-15T11:10:00Z</cp:lastPrinted>
  <dcterms:created xsi:type="dcterms:W3CDTF">2012-11-13T11:58:00Z</dcterms:created>
  <dcterms:modified xsi:type="dcterms:W3CDTF">2016-09-15T11:10:00Z</dcterms:modified>
</cp:coreProperties>
</file>